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FA" w:rsidRDefault="00311BFA" w:rsidP="00311BFA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311BFA" w:rsidRDefault="00311BFA" w:rsidP="00311BFA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311BFA" w:rsidRDefault="00311BFA" w:rsidP="00311BFA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311BFA" w:rsidRDefault="00311BFA" w:rsidP="00311BFA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311BFA" w:rsidRDefault="00311BFA" w:rsidP="00311BF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311BFA" w:rsidRDefault="00311BFA" w:rsidP="00311BF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11</w:t>
      </w:r>
    </w:p>
    <w:p w:rsidR="00311BFA" w:rsidRDefault="00311BFA" w:rsidP="00311BF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311BFA" w:rsidRDefault="00311BFA" w:rsidP="00311BF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Cs/>
          <w:sz w:val="24"/>
          <w:szCs w:val="24"/>
        </w:rPr>
        <w:t xml:space="preserve"> район</w:t>
      </w:r>
      <w:r>
        <w:rPr>
          <w:rFonts w:ascii="PT Astra Serif" w:hAnsi="PT Astra Serif"/>
          <w:sz w:val="24"/>
          <w:szCs w:val="24"/>
        </w:rPr>
        <w:t xml:space="preserve"> «О</w:t>
      </w:r>
      <w:r>
        <w:rPr>
          <w:rFonts w:ascii="PT Astra Serif" w:hAnsi="PT Astra Serif"/>
          <w:sz w:val="24"/>
          <w:szCs w:val="24"/>
        </w:rPr>
        <w:t xml:space="preserve">б утверждении Положения о комиссии по оказанию содействия в проведении сельскохозяйственной </w:t>
      </w:r>
      <w:proofErr w:type="spellStart"/>
      <w:r>
        <w:rPr>
          <w:rFonts w:ascii="PT Astra Serif" w:hAnsi="PT Astra Serif"/>
          <w:sz w:val="24"/>
          <w:szCs w:val="24"/>
        </w:rPr>
        <w:t>микропереписи</w:t>
      </w:r>
      <w:proofErr w:type="spellEnd"/>
      <w:r>
        <w:rPr>
          <w:rFonts w:ascii="PT Astra Serif" w:hAnsi="PT Astra Serif"/>
          <w:sz w:val="24"/>
          <w:szCs w:val="24"/>
        </w:rPr>
        <w:t xml:space="preserve"> на </w:t>
      </w:r>
      <w:r>
        <w:rPr>
          <w:rFonts w:ascii="PT Astra Serif" w:hAnsi="PT Astra Serif"/>
          <w:sz w:val="24"/>
          <w:szCs w:val="24"/>
        </w:rPr>
        <w:t>территории 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</w:t>
      </w:r>
    </w:p>
    <w:p w:rsidR="00311BFA" w:rsidRDefault="00311BFA" w:rsidP="00311BFA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311BFA" w:rsidRDefault="00311BFA" w:rsidP="00311BFA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311BFA" w:rsidRDefault="00311BFA" w:rsidP="00311BFA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.01.2021 года                                                                                                                        </w:t>
      </w:r>
    </w:p>
    <w:p w:rsidR="00311BFA" w:rsidRDefault="00311BFA" w:rsidP="00311BFA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311BFA" w:rsidRDefault="00311BFA" w:rsidP="00311BFA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311BFA" w:rsidRDefault="00311BFA" w:rsidP="00311BFA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311BFA" w:rsidRDefault="00311BFA" w:rsidP="00311BFA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bookmarkStart w:id="0" w:name="_GoBack"/>
      <w:r w:rsidRPr="00311BFA">
        <w:rPr>
          <w:rFonts w:ascii="PT Astra Serif" w:hAnsi="PT Astra Serif"/>
          <w:b w:val="0"/>
          <w:sz w:val="24"/>
          <w:szCs w:val="24"/>
        </w:rPr>
        <w:t xml:space="preserve">«Об утверждении Положения о комиссии по оказанию содействия в проведении сельскохозяйственной </w:t>
      </w:r>
      <w:proofErr w:type="spellStart"/>
      <w:r w:rsidRPr="00311BFA">
        <w:rPr>
          <w:rFonts w:ascii="PT Astra Serif" w:hAnsi="PT Astra Serif"/>
          <w:b w:val="0"/>
          <w:sz w:val="24"/>
          <w:szCs w:val="24"/>
        </w:rPr>
        <w:t>микропереписи</w:t>
      </w:r>
      <w:proofErr w:type="spellEnd"/>
      <w:r w:rsidRPr="00311BFA">
        <w:rPr>
          <w:rFonts w:ascii="PT Astra Serif" w:hAnsi="PT Astra Serif"/>
          <w:b w:val="0"/>
          <w:sz w:val="24"/>
          <w:szCs w:val="24"/>
        </w:rPr>
        <w:t xml:space="preserve"> на территории  муниципального образования «</w:t>
      </w:r>
      <w:proofErr w:type="spellStart"/>
      <w:r w:rsidRPr="00311BFA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311BFA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/>
          <w:b w:val="0"/>
          <w:sz w:val="24"/>
          <w:szCs w:val="24"/>
        </w:rPr>
        <w:t xml:space="preserve">  </w:t>
      </w:r>
      <w:bookmarkEnd w:id="0"/>
      <w:r>
        <w:rPr>
          <w:rFonts w:ascii="PT Astra Serif" w:hAnsi="PT Astra Serif"/>
          <w:b w:val="0"/>
          <w:sz w:val="24"/>
          <w:szCs w:val="24"/>
        </w:rPr>
        <w:t>(далее – Проект).</w:t>
      </w:r>
      <w:r>
        <w:rPr>
          <w:rFonts w:ascii="PT Astra Serif" w:hAnsi="PT Astra Serif"/>
          <w:sz w:val="24"/>
          <w:szCs w:val="24"/>
        </w:rPr>
        <w:t xml:space="preserve">  </w:t>
      </w:r>
    </w:p>
    <w:p w:rsidR="00311BFA" w:rsidRDefault="00311BFA" w:rsidP="00311BFA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>
        <w:rPr>
          <w:rFonts w:ascii="PT Astra Serif" w:hAnsi="PT Astra Serif"/>
          <w:lang w:val="ru-RU"/>
        </w:rPr>
        <w:t xml:space="preserve">муниципальным казенным учреждением «Управление сельского хозяйства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</w:t>
      </w:r>
      <w:r>
        <w:rPr>
          <w:rFonts w:ascii="PT Astra Serif" w:hAnsi="PT Astra Serif"/>
          <w:lang w:val="ru-RU"/>
        </w:rPr>
        <w:t>.</w:t>
      </w:r>
    </w:p>
    <w:p w:rsidR="00311BFA" w:rsidRDefault="00311BFA" w:rsidP="00311BFA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311BFA" w:rsidRDefault="00311BFA" w:rsidP="00311BFA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311BFA" w:rsidRDefault="00311BFA" w:rsidP="00311BFA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311BFA" w:rsidRPr="00797B0A" w:rsidRDefault="00311BFA" w:rsidP="009B0AD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 w:rsidRPr="00797B0A">
        <w:rPr>
          <w:rFonts w:ascii="PT Astra Serif" w:hAnsi="PT Astra Serif" w:cs="Times New Roman"/>
          <w:sz w:val="24"/>
          <w:szCs w:val="24"/>
        </w:rPr>
        <w:t>Проект разработан в соответствии с</w:t>
      </w:r>
      <w:r w:rsidRPr="00797B0A">
        <w:rPr>
          <w:rFonts w:ascii="PT Astra Serif" w:hAnsi="PT Astra Serif" w:cs="Times New Roman"/>
          <w:sz w:val="24"/>
          <w:szCs w:val="24"/>
        </w:rPr>
        <w:t xml:space="preserve"> </w:t>
      </w:r>
      <w:r w:rsidRPr="00797B0A">
        <w:rPr>
          <w:rFonts w:ascii="PT Astra Serif" w:hAnsi="PT Astra Serif" w:cs="PT Astra Serif"/>
          <w:sz w:val="24"/>
          <w:szCs w:val="24"/>
        </w:rPr>
        <w:t>Федеральны</w:t>
      </w:r>
      <w:r w:rsidRPr="00797B0A">
        <w:rPr>
          <w:rFonts w:ascii="PT Astra Serif" w:hAnsi="PT Astra Serif" w:cs="PT Astra Serif"/>
          <w:sz w:val="24"/>
          <w:szCs w:val="24"/>
        </w:rPr>
        <w:t>м</w:t>
      </w:r>
      <w:r w:rsidRPr="00797B0A">
        <w:rPr>
          <w:rFonts w:ascii="PT Astra Serif" w:hAnsi="PT Astra Serif" w:cs="PT Astra Serif"/>
          <w:sz w:val="24"/>
          <w:szCs w:val="24"/>
        </w:rPr>
        <w:t xml:space="preserve"> закон</w:t>
      </w:r>
      <w:r w:rsidRPr="00797B0A">
        <w:rPr>
          <w:rFonts w:ascii="PT Astra Serif" w:hAnsi="PT Astra Serif" w:cs="PT Astra Serif"/>
          <w:sz w:val="24"/>
          <w:szCs w:val="24"/>
        </w:rPr>
        <w:t>ом</w:t>
      </w:r>
      <w:r w:rsidRPr="00797B0A">
        <w:rPr>
          <w:rFonts w:ascii="PT Astra Serif" w:hAnsi="PT Astra Serif" w:cs="PT Astra Serif"/>
          <w:sz w:val="24"/>
          <w:szCs w:val="24"/>
        </w:rPr>
        <w:t xml:space="preserve"> от 21.07.2005 N 108-ФЗ</w:t>
      </w:r>
      <w:r w:rsidRPr="00797B0A">
        <w:rPr>
          <w:rFonts w:ascii="PT Astra Serif" w:hAnsi="PT Astra Serif" w:cs="PT Astra Serif"/>
          <w:sz w:val="24"/>
          <w:szCs w:val="24"/>
        </w:rPr>
        <w:t xml:space="preserve"> «</w:t>
      </w:r>
      <w:r w:rsidRPr="00797B0A">
        <w:rPr>
          <w:rFonts w:ascii="PT Astra Serif" w:hAnsi="PT Astra Serif" w:cs="PT Astra Serif"/>
          <w:sz w:val="24"/>
          <w:szCs w:val="24"/>
        </w:rPr>
        <w:t>О Всероссийской сельскохозяйственной переписи</w:t>
      </w:r>
      <w:r w:rsidRPr="00797B0A">
        <w:rPr>
          <w:rFonts w:ascii="PT Astra Serif" w:hAnsi="PT Astra Serif" w:cs="PT Astra Serif"/>
          <w:sz w:val="24"/>
          <w:szCs w:val="24"/>
        </w:rPr>
        <w:t>»,</w:t>
      </w:r>
      <w:r w:rsidR="009B0ADD" w:rsidRPr="00797B0A">
        <w:rPr>
          <w:rFonts w:ascii="PT Astra Serif" w:hAnsi="PT Astra Serif" w:cs="PT Astra Serif"/>
          <w:sz w:val="24"/>
          <w:szCs w:val="24"/>
        </w:rPr>
        <w:t xml:space="preserve"> с п</w:t>
      </w:r>
      <w:r w:rsidR="009B0ADD" w:rsidRPr="00797B0A">
        <w:rPr>
          <w:rFonts w:ascii="PT Astra Serif" w:hAnsi="PT Astra Serif" w:cs="PT Astra Serif"/>
          <w:sz w:val="24"/>
          <w:szCs w:val="24"/>
        </w:rPr>
        <w:t>остановление</w:t>
      </w:r>
      <w:r w:rsidR="009B0ADD" w:rsidRPr="00797B0A">
        <w:rPr>
          <w:rFonts w:ascii="PT Astra Serif" w:hAnsi="PT Astra Serif" w:cs="PT Astra Serif"/>
          <w:sz w:val="24"/>
          <w:szCs w:val="24"/>
        </w:rPr>
        <w:t>м</w:t>
      </w:r>
      <w:r w:rsidR="009B0ADD" w:rsidRPr="00797B0A">
        <w:rPr>
          <w:rFonts w:ascii="PT Astra Serif" w:hAnsi="PT Astra Serif" w:cs="PT Astra Serif"/>
          <w:sz w:val="24"/>
          <w:szCs w:val="24"/>
        </w:rPr>
        <w:t xml:space="preserve"> Правительства РФ от 29.08.2020 N 1315</w:t>
      </w:r>
      <w:r w:rsidR="009B0ADD" w:rsidRPr="00797B0A">
        <w:rPr>
          <w:rFonts w:ascii="PT Astra Serif" w:hAnsi="PT Astra Serif" w:cs="PT Astra Serif"/>
          <w:sz w:val="24"/>
          <w:szCs w:val="24"/>
        </w:rPr>
        <w:t xml:space="preserve"> «</w:t>
      </w:r>
      <w:r w:rsidR="009B0ADD" w:rsidRPr="00797B0A">
        <w:rPr>
          <w:rFonts w:ascii="PT Astra Serif" w:hAnsi="PT Astra Serif" w:cs="PT Astra Serif"/>
          <w:sz w:val="24"/>
          <w:szCs w:val="24"/>
        </w:rPr>
        <w:t xml:space="preserve">Об организации сельскохозяйственной </w:t>
      </w:r>
      <w:proofErr w:type="spellStart"/>
      <w:r w:rsidR="009B0ADD" w:rsidRPr="00797B0A">
        <w:rPr>
          <w:rFonts w:ascii="PT Astra Serif" w:hAnsi="PT Astra Serif" w:cs="PT Astra Serif"/>
          <w:sz w:val="24"/>
          <w:szCs w:val="24"/>
        </w:rPr>
        <w:t>микропереписи</w:t>
      </w:r>
      <w:proofErr w:type="spellEnd"/>
      <w:r w:rsidR="009B0ADD" w:rsidRPr="00797B0A">
        <w:rPr>
          <w:rFonts w:ascii="PT Astra Serif" w:hAnsi="PT Astra Serif" w:cs="PT Astra Serif"/>
          <w:sz w:val="24"/>
          <w:szCs w:val="24"/>
        </w:rPr>
        <w:t xml:space="preserve"> 2021 года</w:t>
      </w:r>
      <w:r w:rsidR="009B0ADD" w:rsidRPr="00797B0A">
        <w:rPr>
          <w:rFonts w:ascii="PT Astra Serif" w:hAnsi="PT Astra Serif" w:cs="PT Astra Serif"/>
          <w:sz w:val="24"/>
          <w:szCs w:val="24"/>
        </w:rPr>
        <w:t xml:space="preserve">», в целях своевременного выполнения работ по организации подготовки и проведения сельскохозяйственной </w:t>
      </w:r>
      <w:proofErr w:type="spellStart"/>
      <w:r w:rsidR="009B0ADD" w:rsidRPr="00797B0A">
        <w:rPr>
          <w:rFonts w:ascii="PT Astra Serif" w:hAnsi="PT Astra Serif" w:cs="PT Astra Serif"/>
          <w:sz w:val="24"/>
          <w:szCs w:val="24"/>
        </w:rPr>
        <w:t>микропереписи</w:t>
      </w:r>
      <w:proofErr w:type="spellEnd"/>
      <w:r w:rsidR="009B0ADD" w:rsidRPr="00797B0A">
        <w:rPr>
          <w:rFonts w:ascii="PT Astra Serif" w:hAnsi="PT Astra Serif" w:cs="PT Astra Serif"/>
          <w:sz w:val="24"/>
          <w:szCs w:val="24"/>
        </w:rPr>
        <w:t xml:space="preserve"> на территории муниципального образования «</w:t>
      </w:r>
      <w:proofErr w:type="spellStart"/>
      <w:r w:rsidR="009B0ADD" w:rsidRPr="00797B0A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9B0ADD" w:rsidRPr="00797B0A">
        <w:rPr>
          <w:rFonts w:ascii="PT Astra Serif" w:hAnsi="PT Astra Serif" w:cs="PT Astra Serif"/>
          <w:sz w:val="24"/>
          <w:szCs w:val="24"/>
        </w:rPr>
        <w:t xml:space="preserve"> район» Ульяновской области.</w:t>
      </w:r>
    </w:p>
    <w:p w:rsidR="009B0ADD" w:rsidRPr="00797B0A" w:rsidRDefault="00311BFA" w:rsidP="00311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97B0A">
        <w:rPr>
          <w:rFonts w:ascii="PT Astra Serif" w:hAnsi="PT Astra Serif" w:cs="Times New Roman"/>
          <w:sz w:val="24"/>
          <w:szCs w:val="24"/>
        </w:rPr>
        <w:t xml:space="preserve">Проектом предполагается утвердить  положение  о </w:t>
      </w:r>
      <w:r w:rsidR="009B0ADD" w:rsidRPr="00797B0A">
        <w:rPr>
          <w:rFonts w:ascii="PT Astra Serif" w:hAnsi="PT Astra Serif" w:cs="Times New Roman"/>
          <w:sz w:val="24"/>
          <w:szCs w:val="24"/>
        </w:rPr>
        <w:t xml:space="preserve">комиссии по проведению сельскохозяйственной </w:t>
      </w:r>
      <w:proofErr w:type="spellStart"/>
      <w:r w:rsidR="009B0ADD" w:rsidRPr="00797B0A">
        <w:rPr>
          <w:rFonts w:ascii="PT Astra Serif" w:hAnsi="PT Astra Serif" w:cs="Times New Roman"/>
          <w:sz w:val="24"/>
          <w:szCs w:val="24"/>
        </w:rPr>
        <w:t>микропереписи</w:t>
      </w:r>
      <w:proofErr w:type="spellEnd"/>
      <w:r w:rsidR="009B0ADD" w:rsidRPr="00797B0A">
        <w:rPr>
          <w:rFonts w:ascii="PT Astra Serif" w:hAnsi="PT Astra Serif" w:cs="Times New Roman"/>
          <w:sz w:val="24"/>
          <w:szCs w:val="24"/>
        </w:rPr>
        <w:t xml:space="preserve"> 2021 года на территории района, которым предлагается определить задачи, функции, права комиссии, состав и порядок  деятельности комиссии.  </w:t>
      </w:r>
    </w:p>
    <w:p w:rsidR="00311BFA" w:rsidRPr="00797B0A" w:rsidRDefault="00311BFA" w:rsidP="00311BFA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797B0A"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311BFA" w:rsidRPr="00797B0A" w:rsidRDefault="00311BFA" w:rsidP="00311BFA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797B0A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797B0A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797B0A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311BFA" w:rsidRDefault="00311BFA" w:rsidP="00311BFA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311BFA" w:rsidRDefault="00311BFA" w:rsidP="00311BFA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lastRenderedPageBreak/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311BFA" w:rsidRDefault="00311BFA" w:rsidP="00311BFA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311BFA" w:rsidRDefault="00311BFA" w:rsidP="00311BFA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311BFA" w:rsidRDefault="00311BFA" w:rsidP="00311BFA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311BFA" w:rsidRDefault="00311BFA" w:rsidP="00311BFA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311BFA" w:rsidRDefault="00311BFA" w:rsidP="00311BFA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Проект</w:t>
      </w:r>
      <w:r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311BFA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311BFA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Pr="00311BFA">
        <w:rPr>
          <w:rFonts w:ascii="PT Astra Serif" w:hAnsi="PT Astra Serif"/>
          <w:b w:val="0"/>
          <w:sz w:val="24"/>
          <w:szCs w:val="24"/>
        </w:rPr>
        <w:t xml:space="preserve">«Об утверждении Положения о комиссии по оказанию содействия в проведении сельскохозяйственной </w:t>
      </w:r>
      <w:proofErr w:type="spellStart"/>
      <w:r w:rsidRPr="00311BFA">
        <w:rPr>
          <w:rFonts w:ascii="PT Astra Serif" w:hAnsi="PT Astra Serif"/>
          <w:b w:val="0"/>
          <w:sz w:val="24"/>
          <w:szCs w:val="24"/>
        </w:rPr>
        <w:t>микропереписи</w:t>
      </w:r>
      <w:proofErr w:type="spellEnd"/>
      <w:r w:rsidRPr="00311BFA">
        <w:rPr>
          <w:rFonts w:ascii="PT Astra Serif" w:hAnsi="PT Astra Serif"/>
          <w:b w:val="0"/>
          <w:sz w:val="24"/>
          <w:szCs w:val="24"/>
        </w:rPr>
        <w:t xml:space="preserve"> на территории  муниципального образования «</w:t>
      </w:r>
      <w:proofErr w:type="spellStart"/>
      <w:r w:rsidRPr="00311BFA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311BFA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311BFA" w:rsidRDefault="00311BFA" w:rsidP="00311BFA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311BFA" w:rsidRDefault="00311BFA" w:rsidP="00311BFA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11BFA" w:rsidRDefault="00311BFA" w:rsidP="00311BFA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311BFA" w:rsidRDefault="00311BFA" w:rsidP="00311BFA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                   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    </w:t>
      </w:r>
      <w:r w:rsidR="00797B0A">
        <w:rPr>
          <w:rFonts w:ascii="PT Astra Serif" w:eastAsia="Times New Roman" w:hAnsi="PT Astra Serif" w:cs="Times New Roman"/>
          <w:color w:val="000000"/>
          <w:lang w:val="ru-RU"/>
        </w:rPr>
        <w:t xml:space="preserve"> 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Е.Н. Губанова</w:t>
      </w:r>
    </w:p>
    <w:p w:rsidR="00311BFA" w:rsidRDefault="00311BFA" w:rsidP="00311BFA">
      <w:pPr>
        <w:rPr>
          <w:sz w:val="24"/>
          <w:szCs w:val="24"/>
        </w:rPr>
      </w:pPr>
    </w:p>
    <w:p w:rsidR="00311BFA" w:rsidRDefault="00311BFA" w:rsidP="00311BFA">
      <w:pPr>
        <w:rPr>
          <w:sz w:val="24"/>
          <w:szCs w:val="24"/>
        </w:rPr>
      </w:pPr>
    </w:p>
    <w:p w:rsidR="00F133A4" w:rsidRDefault="00F133A4"/>
    <w:sectPr w:rsidR="00F1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D4"/>
    <w:rsid w:val="00311BFA"/>
    <w:rsid w:val="00797B0A"/>
    <w:rsid w:val="007C60EB"/>
    <w:rsid w:val="009B0ADD"/>
    <w:rsid w:val="00EF1DD4"/>
    <w:rsid w:val="00F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1B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11BFA"/>
    <w:pPr>
      <w:spacing w:after="120"/>
    </w:pPr>
  </w:style>
  <w:style w:type="paragraph" w:customStyle="1" w:styleId="ConsPlusNormal">
    <w:name w:val="ConsPlusNormal"/>
    <w:rsid w:val="00311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1B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11BFA"/>
    <w:pPr>
      <w:spacing w:after="120"/>
    </w:pPr>
  </w:style>
  <w:style w:type="paragraph" w:customStyle="1" w:styleId="ConsPlusNormal">
    <w:name w:val="ConsPlusNormal"/>
    <w:rsid w:val="00311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2021-01-26T05:59:00Z</cp:lastPrinted>
  <dcterms:created xsi:type="dcterms:W3CDTF">2021-01-26T05:25:00Z</dcterms:created>
  <dcterms:modified xsi:type="dcterms:W3CDTF">2021-01-26T06:06:00Z</dcterms:modified>
</cp:coreProperties>
</file>